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D7139F" w:rsidRPr="00D5498F" w14:paraId="7C63EE86" w14:textId="77777777" w:rsidTr="00430230">
        <w:trPr>
          <w:trHeight w:val="464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32CCF872" w14:textId="0C0D9898" w:rsidR="00E458DA" w:rsidRPr="00D5498F" w:rsidRDefault="00F25FCD" w:rsidP="008608E6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Kontrolle sämtlicher Sicherheits- und Steuereinrichtungen der Türanlage/n </w:t>
            </w:r>
            <w:r w:rsidR="00D7139F">
              <w:rPr>
                <w:rFonts w:cs="Arial"/>
                <w:bCs/>
                <w:sz w:val="18"/>
                <w:szCs w:val="18"/>
              </w:rPr>
              <w:t>gem. DIN 18650 bzw. DIN EN 16005, ASR 1.7, VDMA-Einheitsblatt 24186 Teil 5 und 7, DIN EN 14637, DIN 14677, Herstellerangaben, Richtlinien für Feststellanlagen bzw. den Zulassungsbescheid und der Landesbauordnung in den jeweils gültigen Fassungen</w:t>
            </w:r>
            <w:r w:rsidR="007D4330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A2191A">
              <w:rPr>
                <w:rFonts w:cs="Arial"/>
                <w:bCs/>
                <w:sz w:val="18"/>
                <w:szCs w:val="18"/>
              </w:rPr>
              <w:t xml:space="preserve">sowie </w:t>
            </w:r>
            <w:r w:rsidR="007D4330">
              <w:rPr>
                <w:rFonts w:cs="Arial"/>
                <w:bCs/>
                <w:sz w:val="18"/>
                <w:szCs w:val="18"/>
              </w:rPr>
              <w:t>alle weiteren relevanten Grundlagen.</w:t>
            </w:r>
          </w:p>
        </w:tc>
      </w:tr>
      <w:tr w:rsidR="00AC7A32" w:rsidRPr="00D5498F" w14:paraId="7F81DA9F" w14:textId="77777777" w:rsidTr="004552E1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C284F7" w14:textId="77777777" w:rsidR="00AC7A32" w:rsidRPr="00EE7C4D" w:rsidRDefault="00AC7A32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E7C4D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73BBFD" w14:textId="77777777" w:rsidR="00AC7A32" w:rsidRPr="00EE7C4D" w:rsidRDefault="00AC7A32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E7C4D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FFC4F5" w14:textId="77777777" w:rsidR="00AC7A32" w:rsidRPr="00EE7C4D" w:rsidRDefault="00AC7A32" w:rsidP="003F279E">
            <w:pPr>
              <w:rPr>
                <w:rFonts w:cs="Arial"/>
                <w:b/>
                <w:sz w:val="18"/>
                <w:szCs w:val="18"/>
              </w:rPr>
            </w:pPr>
            <w:r w:rsidRPr="00EE7C4D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33C200" w14:textId="77777777" w:rsidR="00AC7A32" w:rsidRPr="00EE7C4D" w:rsidRDefault="00AC7A32" w:rsidP="003F279E">
            <w:pPr>
              <w:rPr>
                <w:rFonts w:cs="Arial"/>
                <w:b/>
                <w:sz w:val="18"/>
                <w:szCs w:val="18"/>
              </w:rPr>
            </w:pPr>
            <w:r w:rsidRPr="00EE7C4D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16A6290F" w14:textId="77777777" w:rsidR="00AC7A32" w:rsidRPr="00EE7C4D" w:rsidRDefault="00AC7A32" w:rsidP="003F279E">
            <w:pPr>
              <w:rPr>
                <w:rFonts w:cs="Arial"/>
                <w:b/>
                <w:sz w:val="18"/>
                <w:szCs w:val="18"/>
              </w:rPr>
            </w:pPr>
            <w:r w:rsidRPr="00EE7C4D">
              <w:rPr>
                <w:rFonts w:cs="Arial"/>
                <w:b/>
                <w:sz w:val="18"/>
                <w:szCs w:val="18"/>
              </w:rPr>
              <w:t>Tür / Tor</w:t>
            </w:r>
          </w:p>
        </w:tc>
      </w:tr>
      <w:tr w:rsidR="00AC7A32" w:rsidRPr="00D5498F" w14:paraId="5BA19E1C" w14:textId="77777777" w:rsidTr="004552E1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AD031E" w14:textId="77777777" w:rsidR="00AC7A32" w:rsidRPr="00D5498F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5D6B65" w14:textId="77777777" w:rsidR="00AC7A32" w:rsidRPr="00D5498F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EDBED6" w14:textId="77777777" w:rsidR="00AC7A32" w:rsidRPr="00D5498F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BED39B" w14:textId="77777777" w:rsidR="00AC7A32" w:rsidRPr="00D5498F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C8E688" w14:textId="77777777" w:rsidR="00AC7A32" w:rsidRPr="00D5498F" w:rsidRDefault="00AC7A32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der Leichtgängigkeit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0C7BF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3BCA25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C6CC87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A11DC7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0020C1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F54E33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C5DC4F" w14:textId="77777777" w:rsidR="00AC7A32" w:rsidRPr="00D5498F" w:rsidRDefault="00AC7A32" w:rsidP="009761AD">
            <w:pPr>
              <w:rPr>
                <w:rFonts w:cs="Arial"/>
                <w:sz w:val="18"/>
                <w:szCs w:val="18"/>
              </w:rPr>
            </w:pPr>
          </w:p>
        </w:tc>
      </w:tr>
      <w:tr w:rsidR="004552E1" w:rsidRPr="004552E1" w14:paraId="523134F7" w14:textId="77777777" w:rsidTr="00865FB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3B8916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0706EE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A1AE8E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 w:rsidRPr="004552E1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B24C1C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 w:rsidRPr="004552E1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411EB5CC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Türschließer</w:t>
            </w:r>
          </w:p>
        </w:tc>
      </w:tr>
      <w:tr w:rsidR="00680A92" w:rsidRPr="00D5498F" w14:paraId="520A600D" w14:textId="77777777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C9CA1D" w14:textId="77777777" w:rsidR="00BA1C9D" w:rsidRPr="00D5498F" w:rsidRDefault="004552E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5B80F9" w14:textId="77777777" w:rsidR="00BA1C9D" w:rsidRPr="00D5498F" w:rsidRDefault="004552E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6F7A0B" w14:textId="77777777" w:rsidR="00BA1C9D" w:rsidRPr="00D5498F" w:rsidRDefault="004552E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A9CA92" w14:textId="77777777" w:rsidR="00BA1C9D" w:rsidRPr="00D5498F" w:rsidRDefault="004552E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CCFCF6" w14:textId="77777777" w:rsidR="00BA1C9D" w:rsidRPr="00D5498F" w:rsidRDefault="004552E1" w:rsidP="008608E6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Prüfung der Schrauben und ggfs. festschrauben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112C8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E5211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341D9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610633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37972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AEE86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17399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4552E1" w:rsidRPr="00D5498F" w14:paraId="0FC82D0F" w14:textId="77777777" w:rsidTr="004552E1">
        <w:trPr>
          <w:trHeight w:val="44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313C416" w14:textId="77777777" w:rsidR="004552E1" w:rsidRPr="00D5498F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58567960" w14:textId="77777777" w:rsidR="004552E1" w:rsidRPr="00D5498F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87B3B9C" w14:textId="77777777" w:rsidR="004552E1" w:rsidRPr="004552E1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AAA7A14" w14:textId="77777777" w:rsidR="004552E1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91A4A1F" w14:textId="77777777" w:rsidR="004552E1" w:rsidRPr="00D5498F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Überprüfung und Nachstellung der Schließfolgereglung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09A8705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33A72C1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45128D6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28986D10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A9CD80D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6E19515F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5C53A405" w14:textId="77777777" w:rsidR="004552E1" w:rsidRPr="004552E1" w:rsidRDefault="004552E1" w:rsidP="009761AD">
            <w:pPr>
              <w:rPr>
                <w:rFonts w:cs="Arial"/>
                <w:sz w:val="18"/>
                <w:szCs w:val="18"/>
              </w:rPr>
            </w:pPr>
          </w:p>
        </w:tc>
      </w:tr>
      <w:tr w:rsidR="004552E1" w:rsidRPr="004552E1" w14:paraId="1B1CDC4A" w14:textId="77777777" w:rsidTr="00E95DBD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7558BE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DA1EA7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D6DE42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1971E8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 w:rsidRPr="004552E1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6833825B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Feststellfunktion</w:t>
            </w:r>
          </w:p>
        </w:tc>
      </w:tr>
      <w:tr w:rsidR="004552E1" w:rsidRPr="00D5498F" w14:paraId="30835E0F" w14:textId="77777777" w:rsidTr="009761AD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3BC6B2" w14:textId="77777777" w:rsidR="004552E1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425CE7" w14:textId="77777777" w:rsidR="004552E1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F2D346" w14:textId="77777777" w:rsidR="004552E1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9FF79A" w14:textId="77777777" w:rsidR="004552E1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EA9A3F" w14:textId="77777777" w:rsidR="004552E1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Überprüfung Feststellfunktion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2C51C7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4A38E8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75C831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8DC436" w14:textId="77777777" w:rsidR="004552E1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AD1F3D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9435EA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E501D1" w14:textId="77777777" w:rsidR="004552E1" w:rsidRPr="00D5498F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D06440" w:rsidRPr="00D06440" w14:paraId="796ACB58" w14:textId="77777777" w:rsidTr="00D6521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BC2297" w14:textId="77777777" w:rsidR="00D06440" w:rsidRPr="00D06440" w:rsidRDefault="00D0644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06440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87DD16" w14:textId="77777777" w:rsidR="00D06440" w:rsidRPr="00D06440" w:rsidRDefault="00D0644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06440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3973DB" w14:textId="77777777" w:rsidR="00D06440" w:rsidRPr="00D06440" w:rsidRDefault="00D0644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06440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1E4A63" w14:textId="77777777" w:rsidR="00D06440" w:rsidRPr="00D06440" w:rsidRDefault="00D06440" w:rsidP="003F279E">
            <w:pPr>
              <w:rPr>
                <w:rFonts w:cs="Arial"/>
                <w:b/>
                <w:sz w:val="18"/>
                <w:szCs w:val="18"/>
              </w:rPr>
            </w:pPr>
            <w:r w:rsidRPr="00D06440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651889C9" w14:textId="77777777" w:rsidR="00D06440" w:rsidRPr="00D06440" w:rsidRDefault="00D06440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Auslösevorrichtung</w:t>
            </w:r>
          </w:p>
        </w:tc>
      </w:tr>
      <w:tr w:rsidR="00D06440" w:rsidRPr="00D5498F" w14:paraId="02AB05B6" w14:textId="77777777" w:rsidTr="009761AD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07DB51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757F13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98F523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0115A9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A8B4FB" w14:textId="77777777" w:rsidR="00D06440" w:rsidRPr="00D5498F" w:rsidRDefault="00D06440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Auslösung manuell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33F10E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B377D5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0906BD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544AC3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C50D55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9D3E56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6D3586" w14:textId="77777777" w:rsidR="00D06440" w:rsidRPr="00D5498F" w:rsidRDefault="00D06440" w:rsidP="009761AD">
            <w:pPr>
              <w:rPr>
                <w:rFonts w:cs="Arial"/>
                <w:sz w:val="18"/>
                <w:szCs w:val="18"/>
              </w:rPr>
            </w:pPr>
          </w:p>
        </w:tc>
      </w:tr>
      <w:tr w:rsidR="00D06440" w:rsidRPr="00D5498F" w14:paraId="7DBBEB4E" w14:textId="77777777" w:rsidTr="00D06440">
        <w:trPr>
          <w:trHeight w:val="11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606DB26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0123E51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56ED570E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6A31A5AD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DADD36A" w14:textId="77777777" w:rsidR="00D06440" w:rsidRPr="00D5498F" w:rsidRDefault="00D06440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Auslösung über Rauch- / Brandmelder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60943CC2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1EBC19C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C6F3D10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12865BEB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780F653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976B195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19877C65" w14:textId="77777777" w:rsidR="00D06440" w:rsidRPr="00D5498F" w:rsidRDefault="00A11C92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</w:t>
            </w:r>
          </w:p>
        </w:tc>
      </w:tr>
      <w:tr w:rsidR="00D06440" w:rsidRPr="00D5498F" w14:paraId="0364046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3F0D84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F6564B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59772E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3DE3D2" w14:textId="77777777" w:rsidR="00D06440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59CD66" w14:textId="77777777" w:rsidR="00D06440" w:rsidRDefault="00D0644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Position und Anzahl der Rauchschalter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29A14B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1D688D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40CCCD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FDBDAD" w14:textId="77777777" w:rsidR="00D06440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624A38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C64547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5C5CE1" w14:textId="77777777" w:rsidR="00D06440" w:rsidRPr="00D5498F" w:rsidRDefault="00A11C9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</w:t>
            </w:r>
          </w:p>
        </w:tc>
      </w:tr>
      <w:tr w:rsidR="00D06440" w:rsidRPr="00D5498F" w14:paraId="7685D16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097CAC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008E21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5951F2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A96F1A" w14:textId="77777777" w:rsidR="00D06440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182F82" w14:textId="77777777" w:rsidR="00D06440" w:rsidRDefault="00A11C92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Hinweis auf 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Meldertausch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 xml:space="preserve"> nach 5 </w:t>
            </w:r>
            <w:r w:rsidR="00D06440">
              <w:rPr>
                <w:rFonts w:cs="Arial"/>
                <w:bCs/>
                <w:sz w:val="18"/>
                <w:szCs w:val="18"/>
              </w:rPr>
              <w:t>bzw. 8 Jahren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E359C1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F71E8D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5BCE1B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FEB533" w14:textId="77777777" w:rsidR="00D06440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7A6C18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91DD9C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EFA47B" w14:textId="77777777" w:rsidR="00D06440" w:rsidRPr="00D5498F" w:rsidRDefault="00D0644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07355A" w14:paraId="40F30936" w14:textId="77777777" w:rsidTr="0021261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0657F" w14:textId="77777777" w:rsidR="0007355A" w:rsidRPr="0007355A" w:rsidRDefault="0007355A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02686B" w14:textId="77777777" w:rsidR="0007355A" w:rsidRPr="0007355A" w:rsidRDefault="0007355A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6C9BF3" w14:textId="77777777" w:rsidR="0007355A" w:rsidRPr="0007355A" w:rsidRDefault="0007355A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A79345" w14:textId="77777777" w:rsidR="0007355A" w:rsidRPr="0007355A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79C9774F" w14:textId="77777777" w:rsidR="0007355A" w:rsidRPr="0007355A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Automatikantrieb bzw. Automatiktür</w:t>
            </w:r>
          </w:p>
        </w:tc>
      </w:tr>
      <w:tr w:rsidR="00680A92" w:rsidRPr="00D5498F" w14:paraId="321E07F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B52BAB" w14:textId="77777777" w:rsidR="00BA1C9D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590ACD" w14:textId="77777777" w:rsidR="00BA1C9D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001F7C" w14:textId="77777777" w:rsidR="00BA1C9D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C496B0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D5B216" w14:textId="77777777" w:rsidR="00BA1C9D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Kontrolle auf außergewöhnliche Geräusche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1DA8C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E1536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A7B1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60791F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35F5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D9EF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075394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45DAA16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2384B6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A723FD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1C93FF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669DD6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212DB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Allgemeine Kontrolle des Zustandes von Antrieb und Steuerung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5A15A1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FC9290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8F6652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55209E" w14:textId="77777777" w:rsidR="00BA1C9D" w:rsidRPr="00D5498F" w:rsidRDefault="001D45FF" w:rsidP="003F279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D13C8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0B7C1A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A4DDB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3E7AB1" w:rsidRPr="00D5498F" w14:paraId="7C886FB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6DCF4A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B64DE8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D79939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1DCE51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80AC27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Kontrolle von Mutter und Schrauben und ggfs. festschrauben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592CE2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1BB658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2EF217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09FE99" w14:textId="77777777" w:rsidR="003E7AB1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790DCC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131943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BCE420" w14:textId="77777777" w:rsidR="003E7AB1" w:rsidRPr="00D5498F" w:rsidRDefault="003E7AB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3E7AB1" w:rsidRPr="00D5498F" w14:paraId="72307F9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32ECB8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B00085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10D890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50FBE1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DBD255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Mechanische Elemente kontrollieren und ggfs. schmieren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2100CA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280D2A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8DDE8C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9F75FB" w14:textId="77777777" w:rsidR="003E7AB1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7DDED9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DAFB4E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E7BC52" w14:textId="77777777" w:rsidR="003E7AB1" w:rsidRPr="00D5498F" w:rsidRDefault="003E7AB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29284F7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9B899D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FB2A11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89CCCE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82D3C7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034413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Türdichtungen kontrollieren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574B05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E5C88D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4B7282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74C24A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4E5B4A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10E785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8EB7A7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5EE174C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7C90B9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C8C78C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9C247F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30DF6C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F8106B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Elektrische Anschlüsse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9ABF13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A10C74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677BBC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029A9D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F23F2B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6E2F0F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103581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63B76C7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4A9546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4D45C4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7A57E8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8B21BE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9A5449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Batterieladung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A03B54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10D1F1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52EEE1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A30FE6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A59C15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61ADF0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5AC800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3E7AB1" w:rsidRPr="00D5498F" w14:paraId="1C3930B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C9ABA3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CA56D7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727304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B30C10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E290B7" w14:textId="77777777" w:rsidR="003E7AB1" w:rsidRDefault="00E458D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Türverriegelung kontrollieren und ggf. einstellen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D67A39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1BA9F5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540043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9ABF51" w14:textId="77777777" w:rsidR="003E7AB1" w:rsidRDefault="007C153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AA4A04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E628C8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B77CBC" w14:textId="77777777" w:rsidR="003E7AB1" w:rsidRPr="00D5498F" w:rsidRDefault="003E7AB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E458DA" w:rsidRPr="00D5498F" w14:paraId="443FD64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0E659F" w14:textId="77777777" w:rsidR="00E458D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5D64BF" w14:textId="77777777" w:rsidR="00E458D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EEC103" w14:textId="77777777" w:rsidR="00E458D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6F70D2" w14:textId="77777777" w:rsidR="00E458D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48153D" w14:textId="77777777" w:rsidR="00E458DA" w:rsidRDefault="00AC7A3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Wahlschalter aller Positionen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637CAF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B30FE8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75FD6A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87A5F3" w14:textId="77777777" w:rsidR="00E458DA" w:rsidRDefault="007C153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F617F8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0263E1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BE7FF6" w14:textId="77777777" w:rsidR="00E458DA" w:rsidRPr="00D5498F" w:rsidRDefault="00E458D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C7A32" w:rsidRPr="00D5498F" w14:paraId="5A6C81A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0D7BA6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4D7F2D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149C18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B507C9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F85B54" w14:textId="77777777" w:rsidR="00AC7A32" w:rsidRDefault="00AC7A3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Sicherheitselemente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D4468F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A3B9C3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1A3CAB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9622E4" w14:textId="77777777" w:rsidR="00AC7A32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C57C91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488457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09EA41" w14:textId="77777777" w:rsidR="00AC7A32" w:rsidRPr="00D5498F" w:rsidRDefault="00AC7A32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10B8A9C2" w14:textId="77777777" w:rsidTr="0007355A">
        <w:trPr>
          <w:trHeight w:val="11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FB5B1F1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87823B9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3FF3A63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16FBB10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26681926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Radar, Impulsgeräte, Lichtschranke kontrollieren und ggf. justieren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2999376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58BAC260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FBFB2AC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8363A24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63613FC2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24D7D6A9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752DB6D" w14:textId="77777777" w:rsidR="0007355A" w:rsidRPr="0007355A" w:rsidRDefault="0007355A" w:rsidP="009761AD">
            <w:pPr>
              <w:rPr>
                <w:rFonts w:cs="Arial"/>
                <w:sz w:val="18"/>
                <w:szCs w:val="18"/>
              </w:rPr>
            </w:pPr>
          </w:p>
        </w:tc>
      </w:tr>
      <w:tr w:rsidR="00AC7A32" w:rsidRPr="00D5498F" w14:paraId="59B6625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55440E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2098FD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99FBD3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5EA64A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1E6083" w14:textId="77777777" w:rsidR="00AC7A32" w:rsidRDefault="00AC7A3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Abbremsung in der Endposition kontrollieren und ggf. einstellen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6976B3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FBAD8E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3E1C72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D5FEA1" w14:textId="77777777" w:rsidR="00AC7A32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964FB1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7BEDAC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59DE69" w14:textId="77777777" w:rsidR="00AC7A32" w:rsidRPr="00D5498F" w:rsidRDefault="00AC7A32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C7A32" w:rsidRPr="00D5498F" w14:paraId="7DD9CCC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E7C214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0D59A1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34193B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B8B890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8D34C4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Laufschienen kontrollieren und reinigen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2E35D7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D475DC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BA6364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83F7CE" w14:textId="77777777" w:rsidR="00AC7A32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C652B4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5FBE6D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1918D1" w14:textId="77777777" w:rsidR="00AC7A32" w:rsidRPr="00D5498F" w:rsidRDefault="00AC7A32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0825907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912F94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DB1969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6A800C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BF4153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39D576" w14:textId="77777777" w:rsidR="0007355A" w:rsidRDefault="00F911A3" w:rsidP="00F911A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Türführungen prüfen und ggfs. neu einstellen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BECE34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F9A5E3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5DDF31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481998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0A97EF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73A31B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45499C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7A73446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3A77B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DCDE66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4C91D2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8309EB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205409" w14:textId="77777777" w:rsidR="0007355A" w:rsidRDefault="00F911A3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Sicherheitsabstände der Schließkanten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44CB0B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2E1C85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08E4A6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386EFA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0628EA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5C6669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D195F8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BA2A6B" w:rsidRPr="00BA2A6B" w14:paraId="4E8BC332" w14:textId="77777777" w:rsidTr="00F87106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14002E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57B9C2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7E012C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FFC995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60E50F60" w14:textId="77777777" w:rsidR="00BA2A6B" w:rsidRPr="00BA2A6B" w:rsidRDefault="00BA2A6B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Dokumentation</w:t>
            </w:r>
          </w:p>
        </w:tc>
      </w:tr>
      <w:tr w:rsidR="00680A92" w:rsidRPr="00D5498F" w14:paraId="3FC1AE6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CC2F87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482A21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8516E5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CC200A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F5F91A" w14:textId="77777777" w:rsidR="00BA1C9D" w:rsidRPr="00D5498F" w:rsidRDefault="001D45F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Anbringen einer Prüfplakette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62094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0AB06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1F11F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0074A3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87777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FFF45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4E7A96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C64330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4D4E96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CC92CE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28B928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5428F1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B39797" w14:textId="77777777" w:rsidR="00BA1C9D" w:rsidRPr="00D5498F" w:rsidRDefault="001D45F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Bereitstellung und Führung der Prüfunterlagen (schriftlicher Nachweis)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CB673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44011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EA0A0C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904786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14BF5C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FE2AE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C0AAC6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BA2A6B" w:rsidRPr="00BA2A6B" w14:paraId="03D32FB4" w14:textId="77777777" w:rsidTr="0043241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05E610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57C3D6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00C249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2A2051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4126AD4D" w14:textId="77777777" w:rsidR="00BA2A6B" w:rsidRPr="00BA2A6B" w:rsidRDefault="00BA2A6B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sonstiges</w:t>
            </w:r>
          </w:p>
        </w:tc>
      </w:tr>
      <w:tr w:rsidR="00680A92" w:rsidRPr="00D5498F" w14:paraId="3A9ED57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D9BFDE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A27952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5182F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4D6AF0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0C44F1" w14:textId="77777777" w:rsidR="00BA1C9D" w:rsidRPr="00D5498F" w:rsidRDefault="001D45F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Erneuerung von Verschleißteilen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BD9D8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5124E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026C9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0DBF0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66D41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E2B70B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94E841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7A70E802" w14:textId="77777777" w:rsidR="003137E0" w:rsidRDefault="003137E0"/>
    <w:p w14:paraId="58819F7E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D5498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82ACD" w14:textId="77777777" w:rsidR="00154EAF" w:rsidRDefault="00154EAF">
      <w:r>
        <w:separator/>
      </w:r>
    </w:p>
  </w:endnote>
  <w:endnote w:type="continuationSeparator" w:id="0">
    <w:p w14:paraId="16B71408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6FE90936" w14:textId="77777777" w:rsidTr="00154EAF">
      <w:trPr>
        <w:trHeight w:val="340"/>
      </w:trPr>
      <w:tc>
        <w:tcPr>
          <w:tcW w:w="2197" w:type="dxa"/>
        </w:tcPr>
        <w:p w14:paraId="73C075FE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397B9825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55889B7B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74C1A7EE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44544507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D5498F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5A135D7E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65B8AD17" w14:textId="77777777" w:rsidTr="0099695C">
      <w:trPr>
        <w:trHeight w:val="340"/>
      </w:trPr>
      <w:tc>
        <w:tcPr>
          <w:tcW w:w="2197" w:type="dxa"/>
        </w:tcPr>
        <w:p w14:paraId="15B730C7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2FD6ED87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63632676" w14:textId="1B7D7CCC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</w:t>
          </w:r>
          <w:r w:rsidR="00C6303E" w:rsidRPr="00C6303E">
            <w:rPr>
              <w:sz w:val="18"/>
              <w:szCs w:val="18"/>
            </w:rPr>
            <w:t>3</w:t>
          </w:r>
          <w:r w:rsidR="00660135">
            <w:rPr>
              <w:sz w:val="18"/>
              <w:szCs w:val="18"/>
            </w:rPr>
            <w:t>3</w:t>
          </w:r>
          <w:r w:rsidR="00C6303E" w:rsidRPr="00C6303E">
            <w:rPr>
              <w:sz w:val="18"/>
              <w:szCs w:val="18"/>
            </w:rPr>
            <w:t>4</w:t>
          </w:r>
          <w:r w:rsidR="008F783E" w:rsidRPr="008F783E">
            <w:rPr>
              <w:sz w:val="18"/>
              <w:szCs w:val="18"/>
            </w:rPr>
            <w:t xml:space="preserve"> – </w:t>
          </w:r>
          <w:r w:rsidR="004A18E5" w:rsidRPr="004A18E5">
            <w:rPr>
              <w:sz w:val="18"/>
              <w:szCs w:val="18"/>
            </w:rPr>
            <w:t>kraftbetriebene Türen (Schiebetür + Drehflügeltür)</w:t>
          </w:r>
        </w:p>
        <w:p w14:paraId="6DC77593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17F67A25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253782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78D5286A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08DE5" w14:textId="77777777" w:rsidR="00154EAF" w:rsidRDefault="00154EAF">
      <w:r>
        <w:separator/>
      </w:r>
    </w:p>
  </w:footnote>
  <w:footnote w:type="continuationSeparator" w:id="0">
    <w:p w14:paraId="064140FE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BF22" w14:textId="77777777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DC65A80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1F36A52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5242A614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61EA2262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6E35F0A0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265D20F7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3D80A747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1D8AD83D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29659AC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CFB208F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91CD835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29F1CF5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D26A338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E50685F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DC0EADD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CFEFEC5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0B9E3539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58BB4" w14:textId="69991E9A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</w:t>
    </w:r>
    <w:r w:rsidR="008B2802">
      <w:rPr>
        <w:b/>
        <w:sz w:val="24"/>
      </w:rPr>
      <w:t>3</w:t>
    </w:r>
    <w:r w:rsidR="00510823">
      <w:rPr>
        <w:b/>
        <w:sz w:val="24"/>
      </w:rPr>
      <w:t>3</w:t>
    </w:r>
    <w:r w:rsidR="008B2802">
      <w:rPr>
        <w:b/>
        <w:sz w:val="24"/>
      </w:rPr>
      <w:t>4</w:t>
    </w:r>
    <w:r w:rsidR="00AA3A15">
      <w:rPr>
        <w:b/>
        <w:sz w:val="24"/>
      </w:rPr>
      <w:t xml:space="preserve"> </w:t>
    </w:r>
    <w:r w:rsidR="002E50BD">
      <w:rPr>
        <w:b/>
        <w:sz w:val="24"/>
      </w:rPr>
      <w:t>–</w:t>
    </w:r>
    <w:r w:rsidR="00AA3A15">
      <w:rPr>
        <w:b/>
        <w:sz w:val="24"/>
      </w:rPr>
      <w:t xml:space="preserve"> </w:t>
    </w:r>
    <w:r w:rsidR="004A18E5" w:rsidRPr="004A18E5">
      <w:rPr>
        <w:b/>
        <w:sz w:val="24"/>
      </w:rPr>
      <w:t>kraftbetriebene Tür</w:t>
    </w:r>
    <w:r w:rsidR="004A18E5">
      <w:rPr>
        <w:b/>
        <w:sz w:val="24"/>
      </w:rPr>
      <w:t>en</w:t>
    </w:r>
    <w:r w:rsidR="004A18E5" w:rsidRPr="004A18E5">
      <w:rPr>
        <w:b/>
        <w:sz w:val="24"/>
      </w:rPr>
      <w:t xml:space="preserve"> (Schiebetür</w:t>
    </w:r>
    <w:r w:rsidR="004A18E5">
      <w:rPr>
        <w:b/>
        <w:sz w:val="24"/>
      </w:rPr>
      <w:t xml:space="preserve"> </w:t>
    </w:r>
    <w:r w:rsidR="004A18E5" w:rsidRPr="004A18E5">
      <w:rPr>
        <w:b/>
        <w:sz w:val="24"/>
      </w:rPr>
      <w:t>+</w:t>
    </w:r>
    <w:r w:rsidR="004A18E5">
      <w:rPr>
        <w:b/>
        <w:sz w:val="24"/>
      </w:rPr>
      <w:t xml:space="preserve"> </w:t>
    </w:r>
    <w:r w:rsidR="004A18E5" w:rsidRPr="004A18E5">
      <w:rPr>
        <w:b/>
        <w:sz w:val="24"/>
      </w:rPr>
      <w:t>Drehflügeltür)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6A13D057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F9D38D4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2D99FEF3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7D67344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4910BA04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21BCFBC7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49E9ABDA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152C8BA6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8F62450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5DBF611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27BBE53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04128F5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ECCF853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85F6044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DFD104D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067670F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24729859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07355A"/>
    <w:rsid w:val="00116753"/>
    <w:rsid w:val="00124CB4"/>
    <w:rsid w:val="00137560"/>
    <w:rsid w:val="00154EAF"/>
    <w:rsid w:val="001A1FDE"/>
    <w:rsid w:val="001D45FF"/>
    <w:rsid w:val="001D7461"/>
    <w:rsid w:val="0020151F"/>
    <w:rsid w:val="00242E55"/>
    <w:rsid w:val="00253782"/>
    <w:rsid w:val="002831DF"/>
    <w:rsid w:val="002C0C55"/>
    <w:rsid w:val="002E50BD"/>
    <w:rsid w:val="003137E0"/>
    <w:rsid w:val="0031616A"/>
    <w:rsid w:val="00371C54"/>
    <w:rsid w:val="003777BB"/>
    <w:rsid w:val="003A4230"/>
    <w:rsid w:val="003B1193"/>
    <w:rsid w:val="003B434C"/>
    <w:rsid w:val="003E7AB1"/>
    <w:rsid w:val="003F2179"/>
    <w:rsid w:val="003F279E"/>
    <w:rsid w:val="003F48E9"/>
    <w:rsid w:val="004018A8"/>
    <w:rsid w:val="00436265"/>
    <w:rsid w:val="004552E1"/>
    <w:rsid w:val="00472F94"/>
    <w:rsid w:val="00486322"/>
    <w:rsid w:val="00493F3B"/>
    <w:rsid w:val="00494846"/>
    <w:rsid w:val="004A18E5"/>
    <w:rsid w:val="004A2052"/>
    <w:rsid w:val="004B1754"/>
    <w:rsid w:val="005029F3"/>
    <w:rsid w:val="00510823"/>
    <w:rsid w:val="00514AC1"/>
    <w:rsid w:val="005363E4"/>
    <w:rsid w:val="005567CB"/>
    <w:rsid w:val="005A79AA"/>
    <w:rsid w:val="005F4D12"/>
    <w:rsid w:val="00607974"/>
    <w:rsid w:val="00632EC3"/>
    <w:rsid w:val="00657A46"/>
    <w:rsid w:val="00660135"/>
    <w:rsid w:val="00680A92"/>
    <w:rsid w:val="006D15D2"/>
    <w:rsid w:val="006E106A"/>
    <w:rsid w:val="006F0340"/>
    <w:rsid w:val="00746090"/>
    <w:rsid w:val="00757DA0"/>
    <w:rsid w:val="00765E13"/>
    <w:rsid w:val="007A2C3D"/>
    <w:rsid w:val="007B0BAC"/>
    <w:rsid w:val="007B574C"/>
    <w:rsid w:val="007C153E"/>
    <w:rsid w:val="007D4330"/>
    <w:rsid w:val="007E4750"/>
    <w:rsid w:val="0080201D"/>
    <w:rsid w:val="00807DC4"/>
    <w:rsid w:val="008213F7"/>
    <w:rsid w:val="008608E6"/>
    <w:rsid w:val="00863420"/>
    <w:rsid w:val="008A61EF"/>
    <w:rsid w:val="008B14C1"/>
    <w:rsid w:val="008B2802"/>
    <w:rsid w:val="008D59D9"/>
    <w:rsid w:val="008E41DF"/>
    <w:rsid w:val="008F022A"/>
    <w:rsid w:val="008F783E"/>
    <w:rsid w:val="009065D4"/>
    <w:rsid w:val="00940942"/>
    <w:rsid w:val="0095730D"/>
    <w:rsid w:val="0098678F"/>
    <w:rsid w:val="0099695C"/>
    <w:rsid w:val="009A7E78"/>
    <w:rsid w:val="009C2CEC"/>
    <w:rsid w:val="00A11C92"/>
    <w:rsid w:val="00A2191A"/>
    <w:rsid w:val="00A671F8"/>
    <w:rsid w:val="00A82EBE"/>
    <w:rsid w:val="00A8714B"/>
    <w:rsid w:val="00A95EE8"/>
    <w:rsid w:val="00AA3A15"/>
    <w:rsid w:val="00AA5430"/>
    <w:rsid w:val="00AC7A32"/>
    <w:rsid w:val="00B05FA4"/>
    <w:rsid w:val="00B063B0"/>
    <w:rsid w:val="00B1255B"/>
    <w:rsid w:val="00B227C8"/>
    <w:rsid w:val="00BA1C9D"/>
    <w:rsid w:val="00BA2A6B"/>
    <w:rsid w:val="00BF6324"/>
    <w:rsid w:val="00C01A29"/>
    <w:rsid w:val="00C035BE"/>
    <w:rsid w:val="00C054D0"/>
    <w:rsid w:val="00C32CE2"/>
    <w:rsid w:val="00C6303E"/>
    <w:rsid w:val="00C75C8E"/>
    <w:rsid w:val="00C84119"/>
    <w:rsid w:val="00CF41AD"/>
    <w:rsid w:val="00CF7DDD"/>
    <w:rsid w:val="00D02EC1"/>
    <w:rsid w:val="00D06440"/>
    <w:rsid w:val="00D1369A"/>
    <w:rsid w:val="00D34FDE"/>
    <w:rsid w:val="00D405DC"/>
    <w:rsid w:val="00D5498F"/>
    <w:rsid w:val="00D56F51"/>
    <w:rsid w:val="00D606B7"/>
    <w:rsid w:val="00D7139F"/>
    <w:rsid w:val="00D837B0"/>
    <w:rsid w:val="00DA5B90"/>
    <w:rsid w:val="00E26309"/>
    <w:rsid w:val="00E37A9D"/>
    <w:rsid w:val="00E458DA"/>
    <w:rsid w:val="00E47751"/>
    <w:rsid w:val="00E50C1C"/>
    <w:rsid w:val="00E50D14"/>
    <w:rsid w:val="00E51B53"/>
    <w:rsid w:val="00E54B43"/>
    <w:rsid w:val="00E634A3"/>
    <w:rsid w:val="00E8157E"/>
    <w:rsid w:val="00E94BA5"/>
    <w:rsid w:val="00EB72D1"/>
    <w:rsid w:val="00EE7C4D"/>
    <w:rsid w:val="00F25FCD"/>
    <w:rsid w:val="00F72F48"/>
    <w:rsid w:val="00F73643"/>
    <w:rsid w:val="00F911A3"/>
    <w:rsid w:val="00FE4070"/>
    <w:rsid w:val="00F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oNotEmbedSmartTags/>
  <w:decimalSymbol w:val=","/>
  <w:listSeparator w:val=";"/>
  <w14:docId w14:val="55FD2AA0"/>
  <w15:chartTrackingRefBased/>
  <w15:docId w15:val="{8FDCA52E-4DB3-462C-93FB-53E6200B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Schlehf, Sandra</cp:lastModifiedBy>
  <cp:revision>11</cp:revision>
  <dcterms:created xsi:type="dcterms:W3CDTF">2023-03-17T09:17:00Z</dcterms:created>
  <dcterms:modified xsi:type="dcterms:W3CDTF">2026-01-26T16:12:00Z</dcterms:modified>
</cp:coreProperties>
</file>